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6FC" w:rsidRDefault="003E36FC" w:rsidP="003E36F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</w:pPr>
      <w:r w:rsidRPr="003E36F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t>Безопасное лето</w:t>
      </w:r>
    </w:p>
    <w:p w:rsidR="003E36FC" w:rsidRPr="003E36FC" w:rsidRDefault="003E36FC" w:rsidP="003E36F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</w:pPr>
      <w:r w:rsidRPr="003E36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Летняя жара приносит не только солнце и отдых, но и опасности в виде гроз и неблагоприятных явлений. Чтобы лето прошло без происшествий необходимо знать и соблюдать правила безопасности. </w:t>
      </w:r>
    </w:p>
    <w:p w:rsidR="003E36FC" w:rsidRPr="003E36FC" w:rsidRDefault="003E36FC" w:rsidP="003E3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E36F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Правила поведения во время грозы:</w:t>
      </w:r>
      <w:r w:rsidRPr="003E36FC">
        <w:rPr>
          <w:rFonts w:ascii="Times New Roman" w:eastAsia="Times New Roman" w:hAnsi="Times New Roman" w:cs="Times New Roman"/>
          <w:b/>
          <w:bCs/>
          <w:sz w:val="24"/>
          <w:szCs w:val="24"/>
        </w:rPr>
        <w:t>  </w:t>
      </w:r>
      <w:r w:rsidRPr="003E36F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3E36FC" w:rsidRPr="003E36FC" w:rsidRDefault="003E36FC" w:rsidP="003E36F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E36FC">
        <w:rPr>
          <w:rFonts w:ascii="Times New Roman" w:eastAsia="Times New Roman" w:hAnsi="Times New Roman" w:cs="Times New Roman"/>
          <w:sz w:val="24"/>
          <w:szCs w:val="24"/>
          <w:lang w:val="ru-RU"/>
        </w:rPr>
        <w:t>На открытой местности не стойте под одинокими деревьями, у металлических конструкций или водоёмов.</w:t>
      </w:r>
      <w:r w:rsidRPr="003E36F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E36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E36F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36FC" w:rsidRPr="003E36FC" w:rsidRDefault="003E36FC" w:rsidP="003E36F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E36FC">
        <w:rPr>
          <w:rFonts w:ascii="Times New Roman" w:eastAsia="Times New Roman" w:hAnsi="Times New Roman" w:cs="Times New Roman"/>
          <w:sz w:val="24"/>
          <w:szCs w:val="24"/>
          <w:lang w:val="ru-RU"/>
        </w:rPr>
        <w:t>Присядьте на корточки, обхватив колени руками: чем ниже, тем безопаснее.</w:t>
      </w:r>
      <w:r w:rsidRPr="003E36F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E36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E36F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36FC" w:rsidRPr="003E36FC" w:rsidRDefault="003E36FC" w:rsidP="003E36F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E36FC">
        <w:rPr>
          <w:rFonts w:ascii="Times New Roman" w:eastAsia="Times New Roman" w:hAnsi="Times New Roman" w:cs="Times New Roman"/>
          <w:sz w:val="24"/>
          <w:szCs w:val="24"/>
          <w:lang w:val="ru-RU"/>
        </w:rPr>
        <w:t>В лесу держитесь подальше от высоких деревьев, лучше укройтесь среди низкорослых.</w:t>
      </w:r>
      <w:r w:rsidRPr="003E36F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E36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E36F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36FC" w:rsidRPr="003E36FC" w:rsidRDefault="003E36FC" w:rsidP="003E36F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E36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Находясь в </w:t>
      </w:r>
      <w:proofErr w:type="gramStart"/>
      <w:r w:rsidRPr="003E36FC">
        <w:rPr>
          <w:rFonts w:ascii="Times New Roman" w:eastAsia="Times New Roman" w:hAnsi="Times New Roman" w:cs="Times New Roman"/>
          <w:sz w:val="24"/>
          <w:szCs w:val="24"/>
          <w:lang w:val="ru-RU"/>
        </w:rPr>
        <w:t>доме,</w:t>
      </w:r>
      <w:r w:rsidRPr="003E36F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E36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закройте</w:t>
      </w:r>
      <w:proofErr w:type="gramEnd"/>
      <w:r w:rsidRPr="003E36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окна и отключите электроприборы.</w:t>
      </w:r>
      <w:r w:rsidRPr="003E36F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E36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E36F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36FC" w:rsidRPr="003E36FC" w:rsidRDefault="003E36FC" w:rsidP="003E36F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E36FC">
        <w:rPr>
          <w:rFonts w:ascii="Times New Roman" w:eastAsia="Times New Roman" w:hAnsi="Times New Roman" w:cs="Times New Roman"/>
          <w:sz w:val="24"/>
          <w:szCs w:val="24"/>
          <w:lang w:val="ru-RU"/>
        </w:rPr>
        <w:t>Отдыхая у воды, немедленно выйдите на берег – вода проводит электричество.</w:t>
      </w:r>
      <w:r w:rsidRPr="003E36F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E36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E36F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36FC" w:rsidRPr="003E36FC" w:rsidRDefault="003E36FC" w:rsidP="003E3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E36FC">
        <w:rPr>
          <w:rFonts w:ascii="Times New Roman" w:eastAsia="Times New Roman" w:hAnsi="Times New Roman" w:cs="Times New Roman"/>
          <w:b/>
          <w:bCs/>
          <w:sz w:val="24"/>
          <w:szCs w:val="24"/>
        </w:rPr>
        <w:t>Безопасность</w:t>
      </w:r>
      <w:proofErr w:type="spellEnd"/>
      <w:r w:rsidRPr="003E36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E36FC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3E36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E36FC">
        <w:rPr>
          <w:rFonts w:ascii="Times New Roman" w:eastAsia="Times New Roman" w:hAnsi="Times New Roman" w:cs="Times New Roman"/>
          <w:b/>
          <w:bCs/>
          <w:sz w:val="24"/>
          <w:szCs w:val="24"/>
        </w:rPr>
        <w:t>воде</w:t>
      </w:r>
      <w:proofErr w:type="spellEnd"/>
      <w:r w:rsidRPr="003E36FC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Pr="003E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36FC" w:rsidRPr="003E36FC" w:rsidRDefault="003E36FC" w:rsidP="003E36F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E36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Купайтесь только в разрешённых </w:t>
      </w:r>
      <w:proofErr w:type="gramStart"/>
      <w:r w:rsidRPr="003E36FC">
        <w:rPr>
          <w:rFonts w:ascii="Times New Roman" w:eastAsia="Times New Roman" w:hAnsi="Times New Roman" w:cs="Times New Roman"/>
          <w:sz w:val="24"/>
          <w:szCs w:val="24"/>
          <w:lang w:val="ru-RU"/>
        </w:rPr>
        <w:t>местах:</w:t>
      </w:r>
      <w:r w:rsidRPr="003E36F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E36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</w:t>
      </w:r>
      <w:proofErr w:type="gramEnd"/>
      <w:r w:rsidRPr="003E36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оборудованных пляжах с проверенным дном.</w:t>
      </w:r>
      <w:r w:rsidRPr="003E36F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E36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E36F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36FC" w:rsidRPr="003E36FC" w:rsidRDefault="003E36FC" w:rsidP="003E36F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E36FC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3E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6FC">
        <w:rPr>
          <w:rFonts w:ascii="Times New Roman" w:eastAsia="Times New Roman" w:hAnsi="Times New Roman" w:cs="Times New Roman"/>
          <w:sz w:val="24"/>
          <w:szCs w:val="24"/>
        </w:rPr>
        <w:t>заплывайте</w:t>
      </w:r>
      <w:proofErr w:type="spellEnd"/>
      <w:r w:rsidRPr="003E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6F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3E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36FC">
        <w:rPr>
          <w:rFonts w:ascii="Times New Roman" w:eastAsia="Times New Roman" w:hAnsi="Times New Roman" w:cs="Times New Roman"/>
          <w:sz w:val="24"/>
          <w:szCs w:val="24"/>
        </w:rPr>
        <w:t>буйки</w:t>
      </w:r>
      <w:proofErr w:type="spellEnd"/>
      <w:r w:rsidRPr="003E36FC">
        <w:rPr>
          <w:rFonts w:ascii="Times New Roman" w:eastAsia="Times New Roman" w:hAnsi="Times New Roman" w:cs="Times New Roman"/>
          <w:sz w:val="24"/>
          <w:szCs w:val="24"/>
        </w:rPr>
        <w:t>.  </w:t>
      </w:r>
    </w:p>
    <w:p w:rsidR="003E36FC" w:rsidRPr="003E36FC" w:rsidRDefault="003E36FC" w:rsidP="003E36F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E36FC">
        <w:rPr>
          <w:rFonts w:ascii="Times New Roman" w:eastAsia="Times New Roman" w:hAnsi="Times New Roman" w:cs="Times New Roman"/>
          <w:sz w:val="24"/>
          <w:szCs w:val="24"/>
          <w:lang w:val="ru-RU"/>
        </w:rPr>
        <w:t>Если вы недостаточно хорошо держитесь на воде, используйте жилет или нарукавники.</w:t>
      </w:r>
      <w:r w:rsidRPr="003E36F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36FC" w:rsidRPr="003E36FC" w:rsidRDefault="003E36FC" w:rsidP="003E36F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E36FC">
        <w:rPr>
          <w:rFonts w:ascii="Times New Roman" w:eastAsia="Times New Roman" w:hAnsi="Times New Roman" w:cs="Times New Roman"/>
          <w:sz w:val="24"/>
          <w:szCs w:val="24"/>
          <w:lang w:val="ru-RU"/>
        </w:rPr>
        <w:t>Не оставляйте детей у воды без присмотра даже на мелководье.</w:t>
      </w:r>
      <w:r w:rsidRPr="003E36FC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3E36FC" w:rsidRPr="003E36FC" w:rsidRDefault="003E36FC" w:rsidP="003E36F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E36FC">
        <w:rPr>
          <w:rFonts w:ascii="Times New Roman" w:eastAsia="Times New Roman" w:hAnsi="Times New Roman" w:cs="Times New Roman"/>
          <w:sz w:val="24"/>
          <w:szCs w:val="24"/>
          <w:lang w:val="ru-RU"/>
        </w:rPr>
        <w:t>Не купайтесь в состоянии опьянения – это частая причина трагедий.</w:t>
      </w:r>
      <w:r w:rsidRPr="003E36F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E36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3E36FC" w:rsidRPr="003E36FC" w:rsidRDefault="003E36FC" w:rsidP="003E3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E36FC">
        <w:rPr>
          <w:rFonts w:ascii="Times New Roman" w:eastAsia="Times New Roman" w:hAnsi="Times New Roman" w:cs="Times New Roman"/>
          <w:b/>
          <w:bCs/>
          <w:sz w:val="24"/>
          <w:szCs w:val="24"/>
        </w:rPr>
        <w:t>Безопасность</w:t>
      </w:r>
      <w:proofErr w:type="spellEnd"/>
      <w:r w:rsidRPr="003E36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r w:rsidRPr="003E36FC">
        <w:rPr>
          <w:rFonts w:ascii="Times New Roman" w:eastAsia="Times New Roman" w:hAnsi="Times New Roman" w:cs="Times New Roman"/>
          <w:b/>
          <w:bCs/>
          <w:sz w:val="24"/>
          <w:szCs w:val="24"/>
        </w:rPr>
        <w:t>лесу</w:t>
      </w:r>
      <w:proofErr w:type="spellEnd"/>
      <w:r w:rsidRPr="003E36FC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Pr="003E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36FC" w:rsidRPr="003E36FC" w:rsidRDefault="003E36FC" w:rsidP="003E36F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E36FC">
        <w:rPr>
          <w:rFonts w:ascii="Times New Roman" w:eastAsia="Times New Roman" w:hAnsi="Times New Roman" w:cs="Times New Roman"/>
          <w:sz w:val="24"/>
          <w:szCs w:val="24"/>
          <w:lang w:val="ru-RU"/>
        </w:rPr>
        <w:t>Сообщите о маршруте – расскажите родным или друзьям, куда идёте и когда планируете вернуться.</w:t>
      </w:r>
      <w:r w:rsidRPr="003E36F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36FC" w:rsidRPr="003E36FC" w:rsidRDefault="003E36FC" w:rsidP="003E36F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E36FC">
        <w:rPr>
          <w:rFonts w:ascii="Times New Roman" w:eastAsia="Times New Roman" w:hAnsi="Times New Roman" w:cs="Times New Roman"/>
          <w:sz w:val="24"/>
          <w:szCs w:val="24"/>
          <w:lang w:val="ru-RU"/>
        </w:rPr>
        <w:t>Возьмите запас воды и еды.</w:t>
      </w:r>
      <w:r w:rsidRPr="003E36FC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3E36FC" w:rsidRPr="003E36FC" w:rsidRDefault="003E36FC" w:rsidP="003E36F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E36FC">
        <w:rPr>
          <w:rFonts w:ascii="Times New Roman" w:eastAsia="Times New Roman" w:hAnsi="Times New Roman" w:cs="Times New Roman"/>
          <w:sz w:val="24"/>
          <w:szCs w:val="24"/>
          <w:lang w:val="ru-RU"/>
        </w:rPr>
        <w:t>Одежда по погоде – удобная, закрытая (защита от клещей и веток), ярких цветов (чтобы вас было легче найти).</w:t>
      </w:r>
      <w:r w:rsidRPr="003E36FC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3E36FC" w:rsidRPr="003E36FC" w:rsidRDefault="003E36FC" w:rsidP="003E36F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E36FC">
        <w:rPr>
          <w:rFonts w:ascii="Times New Roman" w:eastAsia="Times New Roman" w:hAnsi="Times New Roman" w:cs="Times New Roman"/>
          <w:sz w:val="24"/>
          <w:szCs w:val="24"/>
          <w:lang w:val="ru-RU"/>
        </w:rPr>
        <w:t>Обязательно возьмите заряженный мобильный телефон.</w:t>
      </w:r>
      <w:r w:rsidRPr="003E36FC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3E36FC" w:rsidRPr="003E36FC" w:rsidRDefault="003E36FC" w:rsidP="003E36F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E36FC">
        <w:rPr>
          <w:rFonts w:ascii="Times New Roman" w:eastAsia="Times New Roman" w:hAnsi="Times New Roman" w:cs="Times New Roman"/>
          <w:sz w:val="24"/>
          <w:szCs w:val="24"/>
          <w:lang w:val="ru-RU"/>
        </w:rPr>
        <w:t>Не разводите костры в запрещённых местах – только на специально оборудованных площадках.</w:t>
      </w:r>
      <w:r w:rsidRPr="003E36F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36FC" w:rsidRPr="003E36FC" w:rsidRDefault="003E36FC" w:rsidP="003E36F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E36FC">
        <w:rPr>
          <w:rFonts w:ascii="Times New Roman" w:eastAsia="Times New Roman" w:hAnsi="Times New Roman" w:cs="Times New Roman"/>
          <w:sz w:val="24"/>
          <w:szCs w:val="24"/>
          <w:lang w:val="ru-RU"/>
        </w:rPr>
        <w:t>Не бросайте окурки и стекло – это может вызвать пожар.</w:t>
      </w:r>
      <w:r w:rsidRPr="003E36F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36FC" w:rsidRPr="003E36FC" w:rsidRDefault="003E36FC" w:rsidP="003E36F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E36FC">
        <w:rPr>
          <w:rFonts w:ascii="Times New Roman" w:eastAsia="Times New Roman" w:hAnsi="Times New Roman" w:cs="Times New Roman"/>
          <w:sz w:val="24"/>
          <w:szCs w:val="24"/>
          <w:lang w:val="ru-RU"/>
        </w:rPr>
        <w:t>Запоминайте ориентиры – реки, холмы, просеки, необычные деревья.</w:t>
      </w:r>
      <w:r w:rsidRPr="003E36FC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3E36FC" w:rsidRPr="003E36FC" w:rsidRDefault="003E36FC" w:rsidP="003E36F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E36FC">
        <w:rPr>
          <w:rFonts w:ascii="Times New Roman" w:eastAsia="Times New Roman" w:hAnsi="Times New Roman" w:cs="Times New Roman"/>
          <w:sz w:val="24"/>
          <w:szCs w:val="24"/>
          <w:lang w:val="ru-RU"/>
        </w:rPr>
        <w:t>Не уходите далеко от тропы – если заблудились, остановитесь и вызывайте спасателей по номерам телефонов «101» или «112».</w:t>
      </w:r>
      <w:r w:rsidRPr="003E36FC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3E36FC" w:rsidRPr="003E36FC" w:rsidRDefault="003E36FC" w:rsidP="003E36F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E36FC">
        <w:rPr>
          <w:rFonts w:ascii="Times New Roman" w:eastAsia="Times New Roman" w:hAnsi="Times New Roman" w:cs="Times New Roman"/>
          <w:sz w:val="24"/>
          <w:szCs w:val="24"/>
          <w:lang w:val="ru-RU"/>
        </w:rPr>
        <w:t>Если вы потерялись, подавайте сигналы – стучите по дереву, свистите, размахивайте яркой тканью.</w:t>
      </w:r>
      <w:r w:rsidRPr="003E36F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E36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3E36FC" w:rsidRPr="003E36FC" w:rsidRDefault="003E36FC" w:rsidP="003E36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E36FC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</w:t>
      </w:r>
      <w:proofErr w:type="spellEnd"/>
      <w:r w:rsidRPr="003E36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E36FC">
        <w:rPr>
          <w:rFonts w:ascii="Times New Roman" w:eastAsia="Times New Roman" w:hAnsi="Times New Roman" w:cs="Times New Roman"/>
          <w:b/>
          <w:bCs/>
          <w:sz w:val="24"/>
          <w:szCs w:val="24"/>
        </w:rPr>
        <w:t>безопасности</w:t>
      </w:r>
      <w:proofErr w:type="spellEnd"/>
      <w:r w:rsidRPr="003E36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r w:rsidRPr="003E36FC">
        <w:rPr>
          <w:rFonts w:ascii="Times New Roman" w:eastAsia="Times New Roman" w:hAnsi="Times New Roman" w:cs="Times New Roman"/>
          <w:b/>
          <w:bCs/>
          <w:sz w:val="24"/>
          <w:szCs w:val="24"/>
        </w:rPr>
        <w:t>жару</w:t>
      </w:r>
      <w:proofErr w:type="spellEnd"/>
      <w:r w:rsidRPr="003E36FC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Pr="003E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36FC" w:rsidRPr="003E36FC" w:rsidRDefault="003E36FC" w:rsidP="003E36F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E36FC">
        <w:rPr>
          <w:rFonts w:ascii="Times New Roman" w:eastAsia="Times New Roman" w:hAnsi="Times New Roman" w:cs="Times New Roman"/>
          <w:sz w:val="24"/>
          <w:szCs w:val="24"/>
          <w:lang w:val="ru-RU"/>
        </w:rPr>
        <w:t>Загорайте до 11:00 и после 16:00, используйте солнцезащитный крем.</w:t>
      </w:r>
      <w:r w:rsidRPr="003E36F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36FC" w:rsidRPr="003E36FC" w:rsidRDefault="003E36FC" w:rsidP="003E36F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E36FC">
        <w:rPr>
          <w:rFonts w:ascii="Times New Roman" w:eastAsia="Times New Roman" w:hAnsi="Times New Roman" w:cs="Times New Roman"/>
          <w:sz w:val="24"/>
          <w:szCs w:val="24"/>
          <w:lang w:val="ru-RU"/>
        </w:rPr>
        <w:t>Носите головной убор и пейте больше воды.</w:t>
      </w:r>
      <w:r w:rsidRPr="003E36F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36FC" w:rsidRPr="003E36FC" w:rsidRDefault="003E36FC" w:rsidP="003E36F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E36FC">
        <w:rPr>
          <w:rFonts w:ascii="Times New Roman" w:eastAsia="Times New Roman" w:hAnsi="Times New Roman" w:cs="Times New Roman"/>
          <w:sz w:val="24"/>
          <w:szCs w:val="24"/>
          <w:lang w:val="ru-RU"/>
        </w:rPr>
        <w:t>Старайтесь больше находиться в тени и по возможности избегайте физических нагрузок.</w:t>
      </w:r>
      <w:r w:rsidRPr="003E36F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36FC" w:rsidRPr="003E36FC" w:rsidRDefault="003E36FC" w:rsidP="003E36F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E36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 оставляйте детей и животных в автомобилях даже на непродолжительное время. </w:t>
      </w:r>
    </w:p>
    <w:p w:rsidR="005327EE" w:rsidRPr="003E36FC" w:rsidRDefault="005327EE" w:rsidP="003E36FC">
      <w:pPr>
        <w:spacing w:after="0"/>
        <w:rPr>
          <w:lang w:val="ru-RU"/>
        </w:rPr>
      </w:pPr>
      <w:bookmarkStart w:id="0" w:name="_GoBack"/>
      <w:bookmarkEnd w:id="0"/>
    </w:p>
    <w:sectPr w:rsidR="005327EE" w:rsidRPr="003E36F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2080F"/>
    <w:multiLevelType w:val="multilevel"/>
    <w:tmpl w:val="A25C3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0518E6"/>
    <w:multiLevelType w:val="multilevel"/>
    <w:tmpl w:val="C5F60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6C5F91"/>
    <w:multiLevelType w:val="multilevel"/>
    <w:tmpl w:val="0FF47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B013C6"/>
    <w:multiLevelType w:val="multilevel"/>
    <w:tmpl w:val="6F663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6FC"/>
    <w:rsid w:val="003E36FC"/>
    <w:rsid w:val="0053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D2D39"/>
  <w15:chartTrackingRefBased/>
  <w15:docId w15:val="{E1058588-787A-407D-9D6E-E31F2D3C6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36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36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E3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9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592A0-D432-4C29-8905-055446248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2025-07-14T07:07:00Z</dcterms:created>
  <dcterms:modified xsi:type="dcterms:W3CDTF">2025-07-14T07:08:00Z</dcterms:modified>
</cp:coreProperties>
</file>